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Mar 2007"</w:t>
      </w:r>
      <w:r>
        <w:br/>
      </w:r>
      <w:r>
        <w:rPr>
          <w:b w:val="0"/>
          <w:i w:val="0"/>
        </w:rPr>
        <w:br/>
        <w:t>date_original: "30 Mar 2007"</w:t>
      </w:r>
      <w:r>
        <w:br/>
      </w:r>
      <w:r>
        <w:rPr>
          <w:b w:val="0"/>
          <w:i w:val="0"/>
        </w:rPr>
        <w:br/>
        <w:t>source_url: "https://www.ourdogs.co.uk/members/breednotes/2007/RetrieverLabrador/RetrieverLabrador-mar30.htm"</w:t>
      </w:r>
      <w:r>
        <w:br/>
      </w:r>
      <w:r>
        <w:rPr>
          <w:b w:val="0"/>
          <w:i w:val="0"/>
        </w:rPr>
        <w:br/>
        <w:t>archive_type: "static_html"</w:t>
      </w:r>
      <w:r>
        <w:br/>
      </w:r>
      <w:r>
        <w:rPr>
          <w:b w:val="0"/>
          <w:i w:val="0"/>
        </w:rPr>
        <w:br/>
        <w:t>scraped_at: "2026-09-13T22:07:46"</w:t>
      </w:r>
      <w:r>
        <w:br/>
      </w:r>
      <w:r>
        <w:rPr>
          <w:b w:val="0"/>
          <w:i w:val="0"/>
        </w:rPr>
        <w:br/>
        <w:t>word_count: 1156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was saddened to hear the sad news that Don Beckett (Kimvalley) had passed away. Our heartfelt sympathy goes to Diana and family at this very sad time.</w:t>
      </w:r>
    </w:p>
    <w:p>
      <w:r>
        <w:rPr>
          <w:b w:val="0"/>
          <w:i w:val="0"/>
        </w:rPr>
        <w:t>Many congratulations to the enthusiastic team who ran the Labrador Stand at Discover Dogs over all the days of Crufts, once again this year. Their dedication has been rightly recognised with a smashing 3rd prize in the Discover Dogs Competition. Well done.</w:t>
      </w:r>
    </w:p>
    <w:p>
      <w:r>
        <w:rPr>
          <w:b w:val="0"/>
          <w:i w:val="0"/>
        </w:rPr>
        <w:t>Three Ridings LRC held their benched championship show at Cleckheaton, Nr Leeds. It was bright day, interspersed with sunshine, but the strong, bitterly cold wind was incredible at times, rocking the parked cars to and fro on the exposed car-park.</w:t>
      </w:r>
    </w:p>
    <w:p>
      <w:r>
        <w:rPr>
          <w:b w:val="0"/>
          <w:i w:val="0"/>
        </w:rPr>
        <w:t>This 42nd breed club championship show is run by a very experienced team and as ever it was a pleasant event, which ran smoothly and calmly. It was good to meet and chat with so many old friends, some now more involved in the rescue side of things rather than showing, and to hear the about the large number of unwanted Labradors they sadly have to help every month.</w:t>
      </w:r>
      <w:r>
        <w:br/>
      </w:r>
      <w:r>
        <w:rPr>
          <w:b w:val="0"/>
          <w:i w:val="0"/>
        </w:rPr>
        <w:br/>
        <w:t>The show occupies two sports halls, adjacent to one another; one accommodating the benching and the other, the two spacious rings.</w:t>
      </w:r>
    </w:p>
    <w:p>
      <w:r>
        <w:rPr>
          <w:b w:val="0"/>
          <w:i w:val="0"/>
        </w:rPr>
        <w:t>For me, it was good to have the facility of benching, which had been supplied for the dogs. Also, several other exhibitors mentioned how this made things so much easier, not having to run backwards and forwards in the strong, freezing wind, to and from the car, when changing dogs between classes. Others said it added to the general relaxed atmosphere of the show itself; people able to chat to gathered friends whilst sitting near their benched dogs, away from the actual ringside enjoying their picnic lunches. Our judges were Miss Mary Cox (Dogs) and Mr John Timms (Bitches). There was a entry of 306.</w:t>
      </w:r>
    </w:p>
    <w:p>
      <w:r>
        <w:rPr>
          <w:b w:val="0"/>
          <w:i w:val="0"/>
        </w:rPr>
        <w:t>The Dog CC and Best in Show was won by Marion Hopkinson’s yellow, Sh Ch Silver Suede over Rocheby (Int Ch Ahti Aspen of Finnwoods x Bridgeford Chrystal Clear). The Dog RCC went to Mrs Batty’s yellow, Steeleigh Truly Willing at Bradwill (Rocheby Old Smokey x Steeleigh Worth the Wait JW). The Bitch CC was won by Mr and Mrs Robert’s yellow, Stormrose Sweet Promise JW ShCM (Sh Ch Braunspath Discovery JW x Stormrose Sweet Dream), whilst the Bitch RCC went to Marlene and David Hepper’s black Mardas Sahara Silk. (Brigburn Sedge x Mardas Café Noir). Best Puppy in Show was Angela Williams and David Craig’s black, Foulby Buttons and Bows (Sh Ch Sudeo Chevalier of Ramsayville x Foulby Paper Lace).</w:t>
      </w:r>
    </w:p>
    <w:p>
      <w:r>
        <w:rPr>
          <w:b w:val="0"/>
          <w:i w:val="0"/>
        </w:rPr>
        <w:t>Julie Bruce who is Cup Steward for Three Ridings LRC asks “Have you moved house in the last few years, or perhaps done some decorating? Many of us probably have some boxes of "stuff" stored away for one reason or another, and I wonder whether there are any boxes out there containing forgotten trophies from Labrador Clubs. Three Ridings Labrador Club has 3 championship show trophies, which have been missing for some time, and it would be great to get them back into circulation again. They are The Lekkerwyn Cup for Sp. Beginner's Dog, The Chendi Cup for Sp. Beginner's Bitch and the Keithray Trophy for Best Black Puppy. Please could everyone have a search, and return any out of date trophies to someone on the committee or direct to the cup steward, Julie Bruce (e-mail: teazledown@supanet.com). The trophies should all have labels on the base.”</w:t>
      </w:r>
    </w:p>
    <w:p>
      <w:r>
        <w:rPr>
          <w:b w:val="0"/>
          <w:i w:val="0"/>
        </w:rPr>
        <w:t>Congratulations to Di Williams and Jim Revitt, whose black bitch, Jimdi Nora Batty (Linchris Toffee Rolo at Eromdop x Jimdi Sweet Floela) won Best of Breed at the recent Oswestry C.A. Open Show under Dr. Margaret Wood (Coleg), then completed an excellent day by winning the Gundog Group and finally going Res Best in Show under Mark Burns. It is so good to see Labradors holding their own in all- breed competition.</w:t>
      </w:r>
    </w:p>
    <w:p>
      <w:r>
        <w:rPr>
          <w:b w:val="0"/>
          <w:i w:val="0"/>
        </w:rPr>
        <w:t>Alison and Allan Scutcher write “We were extremely fortunate to have qualified both Winsleywood Willow JW &amp; Waterloo JW ShCM for the East Anglian Regional Top Puppy Competition, held on the 3rd March 2007. Qualification is only achieved through gaining BPIS or RBPIS at one of the associated Canine Society Open Shows. It was a superb evening compered by David Cavill. The judges were Patsy Hollings, Steve Hall and Ben Reynolds-Frost. There were 34 puppies competing for the title and we were over the moon that Winsleywood Waterloo JW ShCM reached the semi-final. He was only to be beaten by the eventual winner, a Standard Poodle - the other semi-finalists were a Pomeranian and a Lhasa Apso.” Well done, I see the event was pictured in colour in Our Dogs 23rd March edition. Everyone looking very smart in their finery.</w:t>
      </w:r>
      <w:r>
        <w:br/>
      </w:r>
      <w:r>
        <w:rPr>
          <w:b w:val="0"/>
          <w:i w:val="0"/>
        </w:rPr>
        <w:br/>
        <w:t>Ann Britton</w:t>
      </w:r>
      <w:r>
        <w:br/>
      </w:r>
      <w:r>
        <w:rPr>
          <w:b w:val="0"/>
          <w:i w:val="0"/>
        </w:rPr>
        <w:br/>
        <w:t>tel: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